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7" w:rsidRDefault="00CA2C97" w:rsidP="00CA2C97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i/>
          <w:color w:val="auto"/>
          <w:sz w:val="32"/>
          <w:szCs w:val="32"/>
          <w:lang w:val="en-US"/>
        </w:rPr>
        <w:t>Macbeth</w:t>
      </w:r>
      <w:r>
        <w:rPr>
          <w:color w:val="auto"/>
          <w:sz w:val="32"/>
          <w:szCs w:val="32"/>
          <w:lang w:val="en-US"/>
        </w:rPr>
        <w:t xml:space="preserve"> – Act 2 – Important Concepts</w:t>
      </w:r>
    </w:p>
    <w:p w:rsidR="00A355EF" w:rsidRPr="00CA2C97" w:rsidRDefault="00CA2C97" w:rsidP="00CA2C97">
      <w:pPr>
        <w:rPr>
          <w:rFonts w:asciiTheme="minorHAnsi" w:hAnsiTheme="minorHAnsi"/>
          <w:b/>
          <w:u w:val="single"/>
          <w:lang w:val="en-US"/>
        </w:rPr>
      </w:pPr>
      <w:r w:rsidRPr="00CA2C97">
        <w:rPr>
          <w:rFonts w:asciiTheme="minorHAnsi" w:hAnsiTheme="minorHAnsi"/>
          <w:b/>
          <w:u w:val="single"/>
          <w:lang w:val="en-US"/>
        </w:rPr>
        <w:t>Act 2, scene 1</w:t>
      </w:r>
    </w:p>
    <w:p w:rsidR="00CA2C97" w:rsidRDefault="00CA2C97" w:rsidP="00CA2C9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Macbeth vs. Banquo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5E53DE" w:rsidTr="005E53DE">
        <w:tc>
          <w:tcPr>
            <w:tcW w:w="5076" w:type="dxa"/>
          </w:tcPr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Similarities from the beginning of the play:</w:t>
            </w:r>
          </w:p>
        </w:tc>
        <w:tc>
          <w:tcPr>
            <w:tcW w:w="5076" w:type="dxa"/>
          </w:tcPr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Differences we are starting to see:</w:t>
            </w:r>
          </w:p>
        </w:tc>
      </w:tr>
      <w:tr w:rsidR="005E53DE" w:rsidTr="005E53DE">
        <w:tc>
          <w:tcPr>
            <w:tcW w:w="5076" w:type="dxa"/>
          </w:tcPr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</w:p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</w:p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</w:p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</w:p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076" w:type="dxa"/>
          </w:tcPr>
          <w:p w:rsidR="005E53DE" w:rsidRDefault="005E53DE" w:rsidP="00CA2C97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5E53DE" w:rsidRDefault="005E53DE" w:rsidP="00CA2C9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is the purpose of Banquo’s character?</w:t>
      </w:r>
    </w:p>
    <w:p w:rsidR="005E53DE" w:rsidRDefault="005E53DE" w:rsidP="00CA2C97">
      <w:pPr>
        <w:rPr>
          <w:rFonts w:asciiTheme="minorHAnsi" w:hAnsiTheme="minorHAnsi"/>
          <w:lang w:val="en-US"/>
        </w:rPr>
      </w:pPr>
    </w:p>
    <w:p w:rsidR="005E53DE" w:rsidRPr="00701684" w:rsidRDefault="005E53DE" w:rsidP="00CA2C97">
      <w:pPr>
        <w:rPr>
          <w:rFonts w:asciiTheme="minorHAnsi" w:hAnsiTheme="minorHAnsi"/>
          <w:b/>
          <w:u w:val="single"/>
          <w:lang w:val="en-US"/>
        </w:rPr>
      </w:pPr>
      <w:r w:rsidRPr="00701684">
        <w:rPr>
          <w:rFonts w:asciiTheme="minorHAnsi" w:hAnsiTheme="minorHAnsi"/>
          <w:b/>
          <w:u w:val="single"/>
          <w:lang w:val="en-US"/>
        </w:rPr>
        <w:t>Act 2, scene 2</w:t>
      </w:r>
    </w:p>
    <w:p w:rsidR="005E53DE" w:rsidRDefault="005E53DE" w:rsidP="005E53DE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Why does Lady Macbeth not kill Duncan? What does this indicate to us?</w:t>
      </w:r>
    </w:p>
    <w:p w:rsidR="00701684" w:rsidRDefault="00701684" w:rsidP="005E53DE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is Lady Macbeth’s role in Duncan’s murder?</w:t>
      </w:r>
    </w:p>
    <w:p w:rsidR="005E53DE" w:rsidRDefault="005E53DE" w:rsidP="005E53DE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Analyze the following quotations</w:t>
      </w:r>
    </w:p>
    <w:p w:rsidR="005E53DE" w:rsidRDefault="005E53DE" w:rsidP="005E53DE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Put it into your own words – how is each character reacting to what they’ve done</w:t>
      </w:r>
    </w:p>
    <w:p w:rsidR="005E53DE" w:rsidRDefault="005E53DE" w:rsidP="005E53DE">
      <w:pPr>
        <w:pStyle w:val="ListParagraph"/>
        <w:numPr>
          <w:ilvl w:val="1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What does this reveal about the character</w:t>
      </w:r>
    </w:p>
    <w:p w:rsidR="00701684" w:rsidRDefault="00701684" w:rsidP="005E53DE">
      <w:pPr>
        <w:rPr>
          <w:rFonts w:asciiTheme="minorHAnsi" w:hAnsiTheme="minorHAnsi"/>
          <w:lang w:val="en-US"/>
        </w:rPr>
      </w:pPr>
    </w:p>
    <w:p w:rsidR="00701684" w:rsidRDefault="00701684" w:rsidP="005E53DE">
      <w:pPr>
        <w:rPr>
          <w:rFonts w:asciiTheme="minorHAnsi" w:hAnsiTheme="minorHAnsi"/>
          <w:lang w:val="en-US"/>
        </w:rPr>
        <w:sectPr w:rsidR="00701684" w:rsidSect="00CA2C97"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p w:rsidR="005E53DE" w:rsidRDefault="005E53DE" w:rsidP="005E53DE">
      <w:pPr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lastRenderedPageBreak/>
        <w:t>Methought</w:t>
      </w:r>
      <w:proofErr w:type="spellEnd"/>
      <w:r>
        <w:rPr>
          <w:rFonts w:asciiTheme="minorHAnsi" w:hAnsiTheme="minorHAnsi"/>
          <w:lang w:val="en-US"/>
        </w:rPr>
        <w:t xml:space="preserve"> I heard a voice cry ‘Sleep no more!</w:t>
      </w:r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Macbeth does murder sleep’—the innocent sleep…</w:t>
      </w:r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(2.2.35-36)</w:t>
      </w:r>
    </w:p>
    <w:p w:rsidR="005E53DE" w:rsidRDefault="005E53DE" w:rsidP="005E53DE">
      <w:pPr>
        <w:rPr>
          <w:rFonts w:asciiTheme="minorHAnsi" w:hAnsiTheme="minorHAnsi"/>
          <w:lang w:val="en-US"/>
        </w:rPr>
      </w:pPr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Will all great Neptune’s ocean wash this </w:t>
      </w:r>
      <w:proofErr w:type="gramStart"/>
      <w:r>
        <w:rPr>
          <w:rFonts w:asciiTheme="minorHAnsi" w:hAnsiTheme="minorHAnsi"/>
          <w:lang w:val="en-US"/>
        </w:rPr>
        <w:t>blood</w:t>
      </w:r>
      <w:proofErr w:type="gramEnd"/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Clean from my hand? No, this my hand will rather</w:t>
      </w:r>
    </w:p>
    <w:p w:rsidR="00701684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701684">
        <w:rPr>
          <w:rFonts w:asciiTheme="minorHAnsi" w:hAnsiTheme="minorHAnsi"/>
          <w:lang w:val="en-US"/>
        </w:rPr>
        <w:t>multitudinous seas incarnadine,</w:t>
      </w:r>
    </w:p>
    <w:p w:rsidR="005E53DE" w:rsidRDefault="005E53DE" w:rsidP="005E53DE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Making the green one red (2.2.60-63).</w:t>
      </w:r>
      <w:proofErr w:type="gramEnd"/>
    </w:p>
    <w:p w:rsidR="005E53DE" w:rsidRDefault="005E53DE" w:rsidP="005E53DE">
      <w:pPr>
        <w:rPr>
          <w:rFonts w:asciiTheme="minorHAnsi" w:hAnsiTheme="minorHAnsi"/>
          <w:lang w:val="en-US"/>
        </w:rPr>
      </w:pPr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My hands are of your </w:t>
      </w:r>
      <w:proofErr w:type="spellStart"/>
      <w:r>
        <w:rPr>
          <w:rFonts w:asciiTheme="minorHAnsi" w:hAnsiTheme="minorHAnsi"/>
          <w:lang w:val="en-US"/>
        </w:rPr>
        <w:t>colour</w:t>
      </w:r>
      <w:proofErr w:type="spellEnd"/>
      <w:r>
        <w:rPr>
          <w:rFonts w:asciiTheme="minorHAnsi" w:hAnsiTheme="minorHAnsi"/>
          <w:lang w:val="en-US"/>
        </w:rPr>
        <w:t>, but I shame</w:t>
      </w:r>
    </w:p>
    <w:p w:rsidR="005E53DE" w:rsidRDefault="005E53DE" w:rsidP="005E53DE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To wear a heart so white…</w:t>
      </w:r>
      <w:proofErr w:type="gramEnd"/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 little water clears us of this deed;</w:t>
      </w:r>
    </w:p>
    <w:p w:rsidR="005E53DE" w:rsidRDefault="005E53DE" w:rsidP="005E53DE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easy is it, then! (</w:t>
      </w:r>
      <w:r w:rsidR="00701684">
        <w:rPr>
          <w:rFonts w:asciiTheme="minorHAnsi" w:hAnsiTheme="minorHAnsi"/>
          <w:lang w:val="en-US"/>
        </w:rPr>
        <w:t>2.2.64-65, 67-68).</w:t>
      </w:r>
    </w:p>
    <w:p w:rsidR="00701684" w:rsidRDefault="00701684" w:rsidP="005E53DE">
      <w:pPr>
        <w:rPr>
          <w:rFonts w:asciiTheme="minorHAnsi" w:hAnsiTheme="minorHAnsi"/>
          <w:lang w:val="en-US"/>
        </w:rPr>
      </w:pPr>
    </w:p>
    <w:p w:rsidR="00701684" w:rsidRDefault="00701684" w:rsidP="005E53DE">
      <w:pPr>
        <w:rPr>
          <w:rFonts w:asciiTheme="minorHAnsi" w:hAnsiTheme="minorHAnsi"/>
          <w:lang w:val="en-US"/>
        </w:rPr>
      </w:pPr>
    </w:p>
    <w:p w:rsidR="00701684" w:rsidRDefault="00701684" w:rsidP="005E53DE">
      <w:pPr>
        <w:rPr>
          <w:rFonts w:asciiTheme="minorHAnsi" w:hAnsiTheme="minorHAnsi"/>
          <w:lang w:val="en-US"/>
        </w:rPr>
      </w:pPr>
    </w:p>
    <w:p w:rsidR="00701684" w:rsidRDefault="00701684" w:rsidP="005E53DE">
      <w:pPr>
        <w:rPr>
          <w:rFonts w:asciiTheme="minorHAnsi" w:hAnsiTheme="minorHAnsi"/>
          <w:lang w:val="en-US"/>
        </w:rPr>
      </w:pPr>
    </w:p>
    <w:p w:rsidR="00701684" w:rsidRDefault="00701684" w:rsidP="005E53DE">
      <w:pPr>
        <w:rPr>
          <w:rFonts w:asciiTheme="minorHAnsi" w:hAnsiTheme="minorHAnsi"/>
          <w:lang w:val="en-US"/>
        </w:rPr>
      </w:pPr>
    </w:p>
    <w:p w:rsidR="00701684" w:rsidRDefault="00701684" w:rsidP="005E53DE">
      <w:pPr>
        <w:rPr>
          <w:rFonts w:asciiTheme="minorHAnsi" w:hAnsiTheme="minorHAnsi"/>
          <w:lang w:val="en-US"/>
        </w:rPr>
        <w:sectPr w:rsidR="00701684" w:rsidSect="00701684">
          <w:type w:val="continuous"/>
          <w:pgSz w:w="12240" w:h="15840"/>
          <w:pgMar w:top="720" w:right="1152" w:bottom="720" w:left="1152" w:header="706" w:footer="706" w:gutter="0"/>
          <w:cols w:num="2" w:space="708"/>
          <w:docGrid w:linePitch="360"/>
        </w:sectPr>
      </w:pPr>
    </w:p>
    <w:p w:rsidR="005E53DE" w:rsidRDefault="005E53DE" w:rsidP="005E53DE">
      <w:pPr>
        <w:rPr>
          <w:rFonts w:asciiTheme="minorHAnsi" w:hAnsiTheme="minorHAnsi"/>
          <w:lang w:val="en-US"/>
        </w:rPr>
      </w:pPr>
    </w:p>
    <w:p w:rsidR="00701684" w:rsidRPr="00701684" w:rsidRDefault="00701684" w:rsidP="00701684">
      <w:pPr>
        <w:rPr>
          <w:rFonts w:asciiTheme="minorHAnsi" w:hAnsiTheme="minorHAnsi"/>
          <w:b/>
          <w:u w:val="single"/>
          <w:lang w:val="en-US"/>
        </w:rPr>
      </w:pPr>
      <w:r w:rsidRPr="00701684">
        <w:rPr>
          <w:rFonts w:asciiTheme="minorHAnsi" w:hAnsiTheme="minorHAnsi"/>
          <w:b/>
          <w:u w:val="single"/>
          <w:lang w:val="en-US"/>
        </w:rPr>
        <w:t>Act 2, scene 3</w:t>
      </w:r>
    </w:p>
    <w:p w:rsidR="00701684" w:rsidRDefault="00701684" w:rsidP="00701684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How does the Porter’s speech demonstrate dramatic irony?</w:t>
      </w:r>
    </w:p>
    <w:p w:rsidR="00701684" w:rsidRPr="00701684" w:rsidRDefault="00701684" w:rsidP="0070168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>What did Macbeth do to the servants he framed for the murder of Duncan? (Hint: look at 2.3.107-108).</w:t>
      </w:r>
    </w:p>
    <w:p w:rsidR="00701684" w:rsidRPr="00701684" w:rsidRDefault="00701684" w:rsidP="0070168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 xml:space="preserve">What does Macbeth mean when he says, “who could refrain, / That had a heart to love, and in that heart / Courage to </w:t>
      </w:r>
      <w:proofErr w:type="gramStart"/>
      <w:r w:rsidRPr="00701684">
        <w:rPr>
          <w:rFonts w:asciiTheme="minorHAnsi" w:hAnsiTheme="minorHAnsi"/>
        </w:rPr>
        <w:t>make ’s</w:t>
      </w:r>
      <w:proofErr w:type="gramEnd"/>
      <w:r w:rsidRPr="00701684">
        <w:rPr>
          <w:rFonts w:asciiTheme="minorHAnsi" w:hAnsiTheme="minorHAnsi"/>
        </w:rPr>
        <w:t xml:space="preserve"> love known?” (2.3.117-119)?  What is he referring to?</w:t>
      </w:r>
    </w:p>
    <w:p w:rsidR="00701684" w:rsidRPr="00701684" w:rsidRDefault="00701684" w:rsidP="0070168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 xml:space="preserve">What do Malcolm and </w:t>
      </w:r>
      <w:proofErr w:type="spellStart"/>
      <w:r w:rsidRPr="00701684">
        <w:rPr>
          <w:rFonts w:asciiTheme="minorHAnsi" w:hAnsiTheme="minorHAnsi"/>
        </w:rPr>
        <w:t>Donalbain</w:t>
      </w:r>
      <w:proofErr w:type="spellEnd"/>
      <w:r w:rsidRPr="00701684">
        <w:rPr>
          <w:rFonts w:asciiTheme="minorHAnsi" w:hAnsiTheme="minorHAnsi"/>
        </w:rPr>
        <w:t xml:space="preserve"> decide to do after the murder of their father?  Why do they decide to do this?</w:t>
      </w:r>
    </w:p>
    <w:p w:rsidR="005E53DE" w:rsidRDefault="005E53DE" w:rsidP="005E53DE">
      <w:pPr>
        <w:rPr>
          <w:rFonts w:asciiTheme="minorHAnsi" w:hAnsiTheme="minorHAnsi"/>
          <w:lang w:val="en-US"/>
        </w:rPr>
      </w:pPr>
    </w:p>
    <w:p w:rsidR="00701684" w:rsidRPr="00701684" w:rsidRDefault="00701684" w:rsidP="005E53DE">
      <w:pPr>
        <w:rPr>
          <w:rFonts w:asciiTheme="minorHAnsi" w:hAnsiTheme="minorHAnsi"/>
          <w:b/>
          <w:u w:val="single"/>
          <w:lang w:val="en-US"/>
        </w:rPr>
      </w:pPr>
      <w:r w:rsidRPr="00701684">
        <w:rPr>
          <w:rFonts w:asciiTheme="minorHAnsi" w:hAnsiTheme="minorHAnsi"/>
          <w:b/>
          <w:u w:val="single"/>
          <w:lang w:val="en-US"/>
        </w:rPr>
        <w:t>Act 2, scene 4</w:t>
      </w:r>
    </w:p>
    <w:p w:rsidR="00701684" w:rsidRPr="00701684" w:rsidRDefault="00701684" w:rsidP="0070168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>What does Ross note about the day in 2.4.6-10?  What does this indicate to us?</w:t>
      </w:r>
    </w:p>
    <w:p w:rsidR="00701684" w:rsidRPr="00701684" w:rsidRDefault="00701684" w:rsidP="0070168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>Provide two examples of unnatural occurrences in this scene.</w:t>
      </w:r>
      <w:r w:rsidR="00121E88">
        <w:rPr>
          <w:rFonts w:asciiTheme="minorHAnsi" w:hAnsiTheme="minorHAnsi"/>
        </w:rPr>
        <w:t xml:space="preserve"> Why is this significant?</w:t>
      </w:r>
      <w:bookmarkStart w:id="0" w:name="_GoBack"/>
      <w:bookmarkEnd w:id="0"/>
    </w:p>
    <w:p w:rsidR="00701684" w:rsidRPr="00701684" w:rsidRDefault="00701684" w:rsidP="0070168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>Who looks guilty for the murder of Duncan at this point?</w:t>
      </w:r>
    </w:p>
    <w:p w:rsidR="00701684" w:rsidRPr="00701684" w:rsidRDefault="00701684" w:rsidP="0070168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>What has happened to Macbeth?</w:t>
      </w:r>
    </w:p>
    <w:p w:rsidR="00701684" w:rsidRPr="00701684" w:rsidRDefault="00701684" w:rsidP="00701684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</w:rPr>
      </w:pPr>
      <w:r w:rsidRPr="00701684">
        <w:rPr>
          <w:rFonts w:asciiTheme="minorHAnsi" w:hAnsiTheme="minorHAnsi"/>
        </w:rPr>
        <w:t>Who does not go to Scone?  Why do you think he decides not to go?</w:t>
      </w:r>
    </w:p>
    <w:p w:rsidR="00701684" w:rsidRPr="00701684" w:rsidRDefault="00701684" w:rsidP="00701684">
      <w:pPr>
        <w:ind w:left="360"/>
        <w:rPr>
          <w:rFonts w:asciiTheme="minorHAnsi" w:hAnsiTheme="minorHAnsi"/>
          <w:lang w:val="en-US"/>
        </w:rPr>
      </w:pPr>
    </w:p>
    <w:sectPr w:rsidR="00701684" w:rsidRPr="00701684" w:rsidSect="00701684">
      <w:type w:val="continuous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74C"/>
    <w:multiLevelType w:val="hybridMultilevel"/>
    <w:tmpl w:val="C480F7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56FD8"/>
    <w:multiLevelType w:val="hybridMultilevel"/>
    <w:tmpl w:val="0B38ABB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E5719"/>
    <w:multiLevelType w:val="hybridMultilevel"/>
    <w:tmpl w:val="5C408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1906"/>
    <w:multiLevelType w:val="hybridMultilevel"/>
    <w:tmpl w:val="42341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73C95"/>
    <w:multiLevelType w:val="hybridMultilevel"/>
    <w:tmpl w:val="39526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1CC4"/>
    <w:multiLevelType w:val="hybridMultilevel"/>
    <w:tmpl w:val="5DEA54D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97"/>
    <w:rsid w:val="00121E88"/>
    <w:rsid w:val="005E53DE"/>
    <w:rsid w:val="00701684"/>
    <w:rsid w:val="00A355EF"/>
    <w:rsid w:val="00C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CA2C97"/>
    <w:pPr>
      <w:ind w:left="720"/>
      <w:contextualSpacing/>
    </w:pPr>
  </w:style>
  <w:style w:type="table" w:styleId="TableGrid">
    <w:name w:val="Table Grid"/>
    <w:basedOn w:val="TableNormal"/>
    <w:uiPriority w:val="59"/>
    <w:rsid w:val="005E53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2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CA2C97"/>
    <w:pPr>
      <w:ind w:left="720"/>
      <w:contextualSpacing/>
    </w:pPr>
  </w:style>
  <w:style w:type="table" w:styleId="TableGrid">
    <w:name w:val="Table Grid"/>
    <w:basedOn w:val="TableNormal"/>
    <w:uiPriority w:val="59"/>
    <w:rsid w:val="005E53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2015-10-28T18:57:00Z</dcterms:created>
  <dcterms:modified xsi:type="dcterms:W3CDTF">2015-10-28T19:58:00Z</dcterms:modified>
</cp:coreProperties>
</file>